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F5" w:rsidRPr="00DA4D9E" w:rsidRDefault="000870F5" w:rsidP="0008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</w:pPr>
      <w:bookmarkStart w:id="0" w:name="_GoBack"/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>ПАМЯТКА ДЛЯ НАСЕЛЕНИЯ</w:t>
      </w:r>
    </w:p>
    <w:p w:rsidR="000870F5" w:rsidRPr="00DA4D9E" w:rsidRDefault="000870F5" w:rsidP="0008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</w:pP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 xml:space="preserve">ВАКЦИНАЦИЯ ОСНОВА </w:t>
      </w:r>
      <w:r w:rsidR="00DA4D9E"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 xml:space="preserve">ПРОФИЛАКТИКИ </w:t>
      </w: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>ГРИППА</w:t>
      </w:r>
    </w:p>
    <w:bookmarkEnd w:id="0"/>
    <w:p w:rsidR="00A814F2" w:rsidRPr="00DA4D9E" w:rsidRDefault="00A814F2" w:rsidP="00DA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 w:rsidRPr="00DA4D9E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Что нужно знать о гриппе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 xml:space="preserve">Грипп </w:t>
      </w:r>
      <w:r w:rsidRPr="00DA4D9E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воздушно-капельная инфекция, которая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</w:t>
      </w:r>
    </w:p>
    <w:p w:rsidR="00A814F2" w:rsidRPr="00DA4D9E" w:rsidRDefault="00A814F2" w:rsidP="00DA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 w:rsidRPr="00DA4D9E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Восприимчивость к вирусам гриппа абсолютна!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 xml:space="preserve">Самый высокий риск распространения инфекции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существует в детских коллективах,</w:t>
      </w:r>
      <w:r w:rsidR="00DA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офисах, общественном транспорте, кинотеатрах, торговых центрах, объектах общественного питания, где большая скученность людей в замкнутом пространстве.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 xml:space="preserve">Известно,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грипп опасен своими осложнениями: отит (воспаление среднего уха), синусит (воспаление носовых пазух) и пневмония (воспаление легких). При гриппозной пневмонии быстро развивается отек легких с последующей сердечной недостаточностью и</w:t>
      </w:r>
      <w:r w:rsidR="00DA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осложнениями со стороны почек и нервной системы.</w:t>
      </w:r>
    </w:p>
    <w:p w:rsidR="00A814F2" w:rsidRPr="00DA4D9E" w:rsidRDefault="00DA4D9E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A4D9E">
        <w:rPr>
          <w:rFonts w:ascii="Times New Roman" w:hAnsi="Times New Roman" w:cs="Times New Roman"/>
          <w:color w:val="0070C0"/>
          <w:sz w:val="28"/>
          <w:szCs w:val="28"/>
        </w:rPr>
        <w:t>Грипп опасен для всех, особенно: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беременных;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лиц, часто болеющих острыми респираторными вирусными заболеваниями;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старше 6 месяцев;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детей, посещающих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медицинских работников;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сферы обслуживания;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транспорта;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учителей, студентов учебных заведений;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воинских контингентов;</w:t>
      </w:r>
    </w:p>
    <w:p w:rsidR="00A814F2" w:rsidRDefault="00A814F2" w:rsidP="00DA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лиц старше 60 лет.</w:t>
      </w:r>
    </w:p>
    <w:p w:rsidR="00A814F2" w:rsidRPr="00DA4D9E" w:rsidRDefault="00A814F2" w:rsidP="00A814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</w:pP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 xml:space="preserve">Ежегодная вакцинация </w:t>
      </w:r>
      <w:r w:rsidRPr="00DA4D9E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>это наиболее эффективная мера</w:t>
      </w:r>
      <w:r w:rsidR="00DA4D9E"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 xml:space="preserve"> </w:t>
      </w:r>
      <w:r w:rsidRPr="00DA4D9E"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  <w:t>профилактики гриппа.</w:t>
      </w:r>
    </w:p>
    <w:p w:rsidR="006927B3" w:rsidRDefault="006927B3" w:rsidP="00A814F2"/>
    <w:sectPr w:rsidR="0069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81"/>
    <w:rsid w:val="000870F5"/>
    <w:rsid w:val="00142D81"/>
    <w:rsid w:val="006927B3"/>
    <w:rsid w:val="00A814F2"/>
    <w:rsid w:val="00D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95DA-5EDB-4841-8661-A6F3FAF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4</cp:revision>
  <dcterms:created xsi:type="dcterms:W3CDTF">2018-08-09T08:22:00Z</dcterms:created>
  <dcterms:modified xsi:type="dcterms:W3CDTF">2018-08-10T05:12:00Z</dcterms:modified>
</cp:coreProperties>
</file>